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6A" w:rsidRDefault="00212E6A" w:rsidP="007761AD">
      <w:pPr>
        <w:tabs>
          <w:tab w:val="left" w:pos="72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เอกสารแนบท้าย</w:t>
      </w:r>
    </w:p>
    <w:p w:rsidR="00212E6A" w:rsidRPr="003778FD" w:rsidRDefault="00212E6A" w:rsidP="007761AD">
      <w:pPr>
        <w:tabs>
          <w:tab w:val="left" w:pos="72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78F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ประกาศคณะกรรมการพิจารณาตำแหน่งทางวิชาการ มหาวิทยาลัยเกษตรศาสตร์</w:t>
      </w:r>
    </w:p>
    <w:p w:rsidR="00212E6A" w:rsidRPr="003778FD" w:rsidRDefault="00212E6A" w:rsidP="007761AD">
      <w:pPr>
        <w:tabs>
          <w:tab w:val="left" w:pos="72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78F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</w:t>
      </w:r>
      <w:r w:rsidRPr="003778FD">
        <w:rPr>
          <w:rFonts w:ascii="TH SarabunIT๙" w:hAnsi="TH SarabunIT๙" w:cs="TH SarabunIT๙"/>
          <w:b/>
          <w:bCs/>
          <w:sz w:val="32"/>
          <w:szCs w:val="32"/>
          <w:cs/>
        </w:rPr>
        <w:t>นวปฏ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ิบัติในการขอตำแหน่งทางวิชาการ สำหรับพนักงานมหาวิทยาลัย</w:t>
      </w:r>
    </w:p>
    <w:p w:rsidR="00212E6A" w:rsidRPr="00D96008" w:rsidRDefault="00212E6A" w:rsidP="007761AD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2E6A" w:rsidRPr="00D96008" w:rsidRDefault="00212E6A" w:rsidP="007761AD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960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ลักษณะการมีส่วนร่วมในผลงานทางวิชาการเฉพาะด้าน</w:t>
      </w:r>
    </w:p>
    <w:p w:rsidR="00212E6A" w:rsidRPr="00D96008" w:rsidRDefault="00212E6A" w:rsidP="007761AD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2E6A" w:rsidRPr="00D96008" w:rsidRDefault="00020C14" w:rsidP="007761AD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12E6A" w:rsidRPr="00D96008">
        <w:rPr>
          <w:rFonts w:ascii="TH SarabunIT๙" w:hAnsi="TH SarabunIT๙" w:cs="TH SarabunIT๙"/>
          <w:sz w:val="32"/>
          <w:szCs w:val="32"/>
          <w:cs/>
        </w:rPr>
        <w:t>1</w:t>
      </w:r>
      <w:r w:rsidR="007761AD">
        <w:rPr>
          <w:rFonts w:ascii="TH SarabunIT๙" w:hAnsi="TH SarabunIT๙" w:cs="TH SarabunIT๙"/>
          <w:sz w:val="32"/>
          <w:szCs w:val="32"/>
          <w:cs/>
        </w:rPr>
        <w:t>)</w:t>
      </w:r>
      <w:r w:rsidR="00212E6A" w:rsidRPr="00D96008">
        <w:rPr>
          <w:rFonts w:ascii="TH SarabunIT๙" w:hAnsi="TH SarabunIT๙" w:cs="TH SarabunIT๙"/>
          <w:sz w:val="32"/>
          <w:szCs w:val="32"/>
          <w:cs/>
        </w:rPr>
        <w:t xml:space="preserve"> ผลงานรับใช้ท้องถิ่นและสังคม ผลงานการสอน และผลงานนวัตกรรม ให้ใช้ลักษณะการมีส่วนร่วม และแบบแสดงหลักฐานการมีส่</w:t>
      </w:r>
      <w:r w:rsidR="007761AD">
        <w:rPr>
          <w:rFonts w:ascii="TH SarabunIT๙" w:hAnsi="TH SarabunIT๙" w:cs="TH SarabunIT๙"/>
          <w:sz w:val="32"/>
          <w:szCs w:val="32"/>
          <w:cs/>
        </w:rPr>
        <w:t xml:space="preserve">วนร่วมในผลงานทางวิชาการ ตามข้อ </w:t>
      </w:r>
      <w:r w:rsidR="007761AD">
        <w:rPr>
          <w:rFonts w:ascii="TH SarabunIT๙" w:hAnsi="TH SarabunIT๙" w:cs="TH SarabunIT๙"/>
          <w:sz w:val="32"/>
          <w:szCs w:val="32"/>
        </w:rPr>
        <w:t>2</w:t>
      </w:r>
    </w:p>
    <w:p w:rsidR="007761AD" w:rsidRDefault="00212E6A" w:rsidP="007761AD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ab/>
      </w:r>
    </w:p>
    <w:p w:rsidR="00212E6A" w:rsidRPr="00D96008" w:rsidRDefault="007761AD" w:rsidP="007761AD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12E6A" w:rsidRPr="00D96008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 w:rsidR="00212E6A" w:rsidRPr="00D96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2E6A" w:rsidRPr="00846118">
        <w:rPr>
          <w:rFonts w:ascii="TH SarabunIT๙" w:hAnsi="TH SarabunIT๙" w:cs="TH SarabunIT๙"/>
          <w:spacing w:val="-4"/>
          <w:sz w:val="32"/>
          <w:szCs w:val="32"/>
          <w:cs/>
        </w:rPr>
        <w:t>ผลงานสร้างสรรค์ด้านสุนทรียะ ศิลปะ และผลงานศาสนา ผู้ขอต้</w:t>
      </w:r>
      <w:r w:rsidR="00212E6A">
        <w:rPr>
          <w:rFonts w:ascii="TH SarabunIT๙" w:hAnsi="TH SarabunIT๙" w:cs="TH SarabunIT๙"/>
          <w:spacing w:val="-4"/>
          <w:sz w:val="32"/>
          <w:szCs w:val="32"/>
          <w:cs/>
        </w:rPr>
        <w:t>องเป็นผู้ดำเนินการหลัก และมีส่ว</w:t>
      </w:r>
      <w:r w:rsidR="00212E6A">
        <w:rPr>
          <w:rFonts w:ascii="TH SarabunIT๙" w:hAnsi="TH SarabunIT๙" w:cs="TH SarabunIT๙" w:hint="cs"/>
          <w:spacing w:val="-4"/>
          <w:sz w:val="32"/>
          <w:szCs w:val="32"/>
          <w:cs/>
        </w:rPr>
        <w:t>น</w:t>
      </w:r>
      <w:r w:rsidR="00212E6A" w:rsidRPr="00846118">
        <w:rPr>
          <w:rFonts w:ascii="TH SarabunIT๙" w:hAnsi="TH SarabunIT๙" w:cs="TH SarabunIT๙"/>
          <w:spacing w:val="-4"/>
          <w:sz w:val="32"/>
          <w:szCs w:val="32"/>
          <w:cs/>
        </w:rPr>
        <w:t>ร่วม</w:t>
      </w:r>
      <w:r w:rsidR="00212E6A" w:rsidRPr="00D96008">
        <w:rPr>
          <w:rFonts w:ascii="TH SarabunIT๙" w:hAnsi="TH SarabunIT๙" w:cs="TH SarabunIT๙"/>
          <w:sz w:val="32"/>
          <w:szCs w:val="32"/>
          <w:cs/>
        </w:rPr>
        <w:t xml:space="preserve">ในผลงานทางวิชาการตามหลักเกณฑ์ที่ </w:t>
      </w:r>
      <w:proofErr w:type="spellStart"/>
      <w:r w:rsidR="00212E6A" w:rsidRPr="00D96008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="00212E6A" w:rsidRPr="00D96008">
        <w:rPr>
          <w:rFonts w:ascii="TH SarabunIT๙" w:hAnsi="TH SarabunIT๙" w:cs="TH SarabunIT๙"/>
          <w:sz w:val="32"/>
          <w:szCs w:val="32"/>
          <w:cs/>
        </w:rPr>
        <w:t>. กำหนด</w:t>
      </w:r>
    </w:p>
    <w:p w:rsidR="00212E6A" w:rsidRDefault="00212E6A" w:rsidP="007761AD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7761AD">
        <w:rPr>
          <w:rFonts w:ascii="TH SarabunIT๙" w:hAnsi="TH SarabunIT๙" w:cs="TH SarabunIT๙"/>
          <w:b/>
          <w:bCs/>
          <w:sz w:val="32"/>
          <w:szCs w:val="32"/>
          <w:cs/>
        </w:rPr>
        <w:t>ผู้ดำเนินการหลัก (</w:t>
      </w:r>
      <w:r w:rsidRPr="007761AD">
        <w:rPr>
          <w:rFonts w:ascii="TH SarabunIT๙" w:hAnsi="TH SarabunIT๙" w:cs="TH SarabunIT๙"/>
          <w:b/>
          <w:bCs/>
          <w:sz w:val="32"/>
          <w:szCs w:val="32"/>
        </w:rPr>
        <w:t>main author</w:t>
      </w:r>
      <w:r w:rsidRPr="007761A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หมายถึง บุคคลซึ่งมีบทบาทและความรับผิดชอบสำคัญในการออกแบบงานวิชาการนั้น กำหนดโครงร่างเนื้อหาสาระสำคัญของงาน และควบคุมการดำเนินการ หรือในกรณีผลงานสร้างสรรค์ด้านสุนทรียะ ศิลปะ ให้หมายความรวมถึงผู้ลงมือดำเนินการด้วยตนเองด้วย</w:t>
      </w:r>
    </w:p>
    <w:p w:rsidR="007761AD" w:rsidRPr="00D96008" w:rsidRDefault="007761AD" w:rsidP="007761AD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2E6A" w:rsidRPr="00D96008" w:rsidRDefault="00212E6A" w:rsidP="007761AD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="007761AD">
        <w:rPr>
          <w:rFonts w:ascii="TH SarabunIT๙" w:hAnsi="TH SarabunIT๙" w:cs="TH SarabunIT๙"/>
          <w:sz w:val="32"/>
          <w:szCs w:val="32"/>
          <w:cs/>
        </w:rPr>
        <w:t>)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การลงนามรับรองการมีส่วนร่วมในผลงานทางวิชาการ หากมีการเสนอผลงานทางวิชาการที่มีผู้ร่วมงานหลายคนจะต้องใ</w:t>
      </w:r>
      <w:r w:rsidR="00020C14">
        <w:rPr>
          <w:rFonts w:ascii="TH SarabunIT๙" w:hAnsi="TH SarabunIT๙" w:cs="TH SarabunIT๙"/>
          <w:sz w:val="32"/>
          <w:szCs w:val="32"/>
          <w:cs/>
        </w:rPr>
        <w:t>ห้ผู้ร่วมงานทุกคนลงนามรับรองว่า</w:t>
      </w:r>
      <w:r w:rsidRPr="00D96008">
        <w:rPr>
          <w:rFonts w:ascii="TH SarabunIT๙" w:hAnsi="TH SarabunIT๙" w:cs="TH SarabunIT๙"/>
          <w:sz w:val="32"/>
          <w:szCs w:val="32"/>
          <w:cs/>
        </w:rPr>
        <w:t>แต่ละคนมีส่วนร่วมในผลงานเรื่องนั้นร้อยละเท่าใด รวมทั้งระบุบทบาทหน้าที่และความรับผิดชอบในผลงานนั้น  ทั้งนี้ หากไม่สามารถติดต่อผู้ร่วมงานให้ลงนามรับรองได้ครบทุกคนให้ดำเนินการดังนี้</w:t>
      </w:r>
    </w:p>
    <w:p w:rsidR="00212E6A" w:rsidRPr="00D96008" w:rsidRDefault="00212E6A" w:rsidP="007761AD">
      <w:pPr>
        <w:tabs>
          <w:tab w:val="left" w:pos="720"/>
          <w:tab w:val="left" w:pos="126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="007761AD">
        <w:rPr>
          <w:rFonts w:ascii="TH SarabunIT๙" w:hAnsi="TH SarabunIT๙" w:cs="TH SarabunIT๙"/>
          <w:sz w:val="32"/>
          <w:szCs w:val="32"/>
        </w:rPr>
        <w:t>3</w:t>
      </w:r>
      <w:r w:rsidR="007761AD">
        <w:rPr>
          <w:rFonts w:ascii="TH SarabunIT๙" w:hAnsi="TH SarabunIT๙" w:cs="TH SarabunIT๙"/>
          <w:sz w:val="32"/>
          <w:szCs w:val="32"/>
          <w:cs/>
        </w:rPr>
        <w:t>.</w:t>
      </w:r>
      <w:r w:rsidR="007761AD">
        <w:rPr>
          <w:rFonts w:ascii="TH SarabunIT๙" w:hAnsi="TH SarabunIT๙" w:cs="TH SarabunIT๙"/>
          <w:sz w:val="32"/>
          <w:szCs w:val="32"/>
        </w:rPr>
        <w:t>1</w:t>
      </w:r>
      <w:r w:rsidRPr="00D96008">
        <w:rPr>
          <w:rFonts w:ascii="TH SarabunIT๙" w:hAnsi="TH SarabunIT๙" w:cs="TH SarabunIT๙"/>
          <w:sz w:val="32"/>
          <w:szCs w:val="32"/>
          <w:cs/>
        </w:rPr>
        <w:t>) ในกรณีที่ไม่สามารถติดต่อผู้ร่วมงานทุกคนให้ลงนามรับรองได้ ให้ระบุจำนวนผู้ร่วมงานทุกคน และให้ถือว่าผู้ร่วมงานทุกคนมีส่วนร่วมในผลงานทางวิชาการเท่าเทียมกัน</w:t>
      </w:r>
    </w:p>
    <w:p w:rsidR="00212E6A" w:rsidRPr="00D96008" w:rsidRDefault="007761AD" w:rsidP="007761AD">
      <w:pPr>
        <w:tabs>
          <w:tab w:val="left" w:pos="720"/>
          <w:tab w:val="left" w:pos="126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>3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>.</w:t>
      </w:r>
      <w:r w:rsidR="00212E6A" w:rsidRPr="00D96008">
        <w:rPr>
          <w:rFonts w:ascii="TH SarabunIT๙" w:hAnsi="TH SarabunIT๙" w:cs="TH SarabunIT๙"/>
          <w:spacing w:val="-2"/>
          <w:sz w:val="32"/>
          <w:szCs w:val="32"/>
          <w:cs/>
        </w:rPr>
        <w:t>2) ในกรณีผู้ร่วมงานบางคนไม่สามารถลงนามรับรองการมีส่วนร่วมในผลงานทางวิชาการ</w:t>
      </w:r>
      <w:r w:rsidR="00212E6A">
        <w:rPr>
          <w:rFonts w:ascii="TH SarabunIT๙" w:hAnsi="TH SarabunIT๙" w:cs="TH SarabunIT๙"/>
          <w:spacing w:val="-2"/>
          <w:sz w:val="32"/>
          <w:szCs w:val="32"/>
          <w:cs/>
        </w:rPr>
        <w:t>ได้</w:t>
      </w:r>
      <w:r w:rsidR="00020C1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212E6A" w:rsidRPr="00D96008">
        <w:rPr>
          <w:rFonts w:ascii="TH SarabunIT๙" w:hAnsi="TH SarabunIT๙" w:cs="TH SarabunIT๙"/>
          <w:sz w:val="32"/>
          <w:szCs w:val="32"/>
          <w:cs/>
        </w:rPr>
        <w:t>ให้มีการลงนามรับรองโดยหัวหน้าภาควิชา หรือคณบดี และผู้ขอเป็นอย่างน้อย พร้อมทั้งชี้แจงเหตุผลความจำเป็นที่ผู้นั้นไม่สามารถลงนามได้ หรือเหตุผลที่ไม่สามารถระบุการมีส่วนร่วมของผู้นั้นให้ชัดเจน เพื่อประกอบการพิจารณาด้วย ทั้งนี้ ให้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ป็นผู้พิจารณาเหตุผลความจำเป็นดังกล่าว</w:t>
      </w:r>
    </w:p>
    <w:p w:rsidR="00212E6A" w:rsidRPr="00D96008" w:rsidRDefault="00212E6A" w:rsidP="007761AD">
      <w:pPr>
        <w:tabs>
          <w:tab w:val="left" w:pos="720"/>
          <w:tab w:val="left" w:pos="126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  <w:t>การลงนามรับรองการมีส่วนร่วมในผลงานแต่ละเรื่อง เมื่อได้ลงนามรับรองแล้วจะเปลี่ยนแปลงไม่ได้</w:t>
      </w:r>
    </w:p>
    <w:p w:rsidR="00212E6A" w:rsidRPr="00D96008" w:rsidRDefault="00212E6A" w:rsidP="007761AD">
      <w:pPr>
        <w:tabs>
          <w:tab w:val="left" w:pos="720"/>
          <w:tab w:val="left" w:pos="126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  <w:t>หากตรวจพบภายหลังว่าผู้ขอกำหนดตำแหน่งระบุการมีส่วนร่วมไม่ตรงกับความเป็นจริงจะถือว่าการกระทำของผู้นั้นเข้าข่ายผิดจริยธรรมไม่เหมาะสมที่จะได้รับการพิจารณาแต่งตั้งให้ดำรงตำแหน่งทางวิชาการ โดยให้</w:t>
      </w:r>
      <w:r w:rsidR="00020C14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bookmarkStart w:id="0" w:name="_GoBack"/>
      <w:bookmarkEnd w:id="0"/>
      <w:r w:rsidRPr="00D96008">
        <w:rPr>
          <w:rFonts w:ascii="TH SarabunIT๙" w:hAnsi="TH SarabunIT๙" w:cs="TH SarabunIT๙"/>
          <w:sz w:val="32"/>
          <w:szCs w:val="32"/>
          <w:cs/>
        </w:rPr>
        <w:t>สอบหาข้อเท็จจริงและดำเนินการทางวินัยต้อไป</w:t>
      </w:r>
    </w:p>
    <w:p w:rsidR="00212E6A" w:rsidRPr="00D96008" w:rsidRDefault="00212E6A" w:rsidP="007761AD">
      <w:pPr>
        <w:tabs>
          <w:tab w:val="left" w:pos="720"/>
          <w:tab w:val="left" w:pos="126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2E6A" w:rsidRPr="00D96008" w:rsidRDefault="00212E6A" w:rsidP="007761AD">
      <w:pPr>
        <w:tabs>
          <w:tab w:val="left" w:pos="720"/>
          <w:tab w:val="left" w:pos="126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61AD" w:rsidRDefault="007761AD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</w:p>
    <w:p w:rsidR="00212E6A" w:rsidRPr="00D96008" w:rsidRDefault="00212E6A" w:rsidP="007761AD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แบบแสดงหลักฐานการมีส่วนร่วมในผลงานทางวิชาการเฉพาะด้าน (แบบร้อยละ</w:t>
      </w:r>
      <w:r w:rsidRPr="00D9600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212E6A" w:rsidRPr="00D96008" w:rsidRDefault="00212E6A" w:rsidP="007761AD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2E6A" w:rsidRPr="00D96008" w:rsidRDefault="00212E6A" w:rsidP="007761AD">
      <w:pPr>
        <w:tabs>
          <w:tab w:val="left" w:pos="720"/>
          <w:tab w:val="left" w:pos="126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>ผลงานทางวิชาการเฉพาะด้าน</w:t>
      </w:r>
    </w:p>
    <w:p w:rsidR="00212E6A" w:rsidRPr="00D96008" w:rsidRDefault="00212E6A" w:rsidP="007761AD">
      <w:pPr>
        <w:tabs>
          <w:tab w:val="left" w:pos="720"/>
          <w:tab w:val="left" w:pos="1260"/>
          <w:tab w:val="left" w:pos="1440"/>
          <w:tab w:val="left" w:pos="4824"/>
        </w:tabs>
        <w:spacing w:after="0" w:line="240" w:lineRule="auto"/>
        <w:rPr>
          <w:rFonts w:ascii="TH SarabunIT๙" w:eastAsia="Yu Gothic UI Semibold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󠄀󠄀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󠄀󠄀</w:t>
      </w:r>
      <w:r w:rsidRPr="00D96008">
        <w:rPr>
          <w:rFonts w:ascii="Cambria Math" w:eastAsia="Yu Gothic UI Semilight" w:hAnsi="Cambria Math" w:cs="Angsana New" w:hint="cs"/>
          <w:sz w:val="32"/>
          <w:szCs w:val="32"/>
          <w:cs/>
        </w:rPr>
        <w:t>◻</w:t>
      </w:r>
      <w:r>
        <w:rPr>
          <w:rFonts w:ascii="TH SarabunIT๙" w:eastAsia="Yu Gothic UI Semilight" w:hAnsi="TH SarabunIT๙" w:cs="TH SarabunIT๙"/>
          <w:sz w:val="32"/>
          <w:szCs w:val="32"/>
          <w:cs/>
        </w:rPr>
        <w:t>󠄀󠄀</w:t>
      </w:r>
      <w:r w:rsidRPr="00D96008">
        <w:rPr>
          <w:rFonts w:ascii="TH SarabunIT๙" w:eastAsia="Yu Gothic UI Semilight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󠄀</w:t>
      </w:r>
      <w:r w:rsidRPr="00D96008">
        <w:rPr>
          <w:rFonts w:ascii="TH SarabunIT๙" w:hAnsi="TH SarabunIT๙" w:cs="TH SarabunIT๙"/>
          <w:sz w:val="32"/>
          <w:szCs w:val="32"/>
          <w:cs/>
        </w:rPr>
        <w:t>ผลงานสร้างสรรค์ด้านสุนทรียะ ศิลปะ</w:t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󠄀</w:t>
      </w:r>
      <w:r w:rsidRPr="00D96008">
        <w:rPr>
          <w:rFonts w:ascii="Cambria Math" w:eastAsia="Yu Gothic UI Semilight" w:hAnsi="Cambria Math" w:cs="Angsana New" w:hint="cs"/>
          <w:sz w:val="32"/>
          <w:szCs w:val="32"/>
          <w:cs/>
        </w:rPr>
        <w:t>◻</w:t>
      </w:r>
      <w:r w:rsidRPr="00D96008">
        <w:rPr>
          <w:rFonts w:ascii="TH SarabunIT๙" w:eastAsia="Yu Gothic UI Semilight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󠄀󠄀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6008">
        <w:rPr>
          <w:rFonts w:ascii="TH SarabunIT๙" w:eastAsia="Yu Gothic UI Semibold" w:hAnsi="TH SarabunIT๙" w:cs="TH SarabunIT๙"/>
          <w:sz w:val="32"/>
          <w:szCs w:val="32"/>
          <w:cs/>
        </w:rPr>
        <w:t>ผลงานศาสนา</w:t>
      </w:r>
    </w:p>
    <w:p w:rsidR="00212E6A" w:rsidRPr="00D96008" w:rsidRDefault="00212E6A" w:rsidP="007761AD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</w:t>
      </w:r>
    </w:p>
    <w:p w:rsidR="00212E6A" w:rsidRPr="00D96008" w:rsidRDefault="00212E6A" w:rsidP="007761AD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>ผู้ร่วมงานจำนวน.........คน  แต่ละคนมีส่วนร่วมดังนี้ :</w:t>
      </w:r>
    </w:p>
    <w:p w:rsidR="00212E6A" w:rsidRPr="00D96008" w:rsidRDefault="00212E6A" w:rsidP="007761AD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9"/>
        <w:gridCol w:w="2909"/>
        <w:gridCol w:w="2910"/>
      </w:tblGrid>
      <w:tr w:rsidR="00212E6A" w:rsidRPr="00D96008" w:rsidTr="00F55606">
        <w:tc>
          <w:tcPr>
            <w:tcW w:w="2909" w:type="dxa"/>
          </w:tcPr>
          <w:p w:rsidR="00212E6A" w:rsidRPr="00D96008" w:rsidRDefault="00212E6A" w:rsidP="007761AD">
            <w:pPr>
              <w:tabs>
                <w:tab w:val="left" w:pos="720"/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  <w:p w:rsidR="00212E6A" w:rsidRPr="00D96008" w:rsidRDefault="00212E6A" w:rsidP="007761AD">
            <w:pPr>
              <w:tabs>
                <w:tab w:val="left" w:pos="720"/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2909" w:type="dxa"/>
          </w:tcPr>
          <w:p w:rsidR="00212E6A" w:rsidRPr="00D96008" w:rsidRDefault="00212E6A" w:rsidP="007761AD">
            <w:pPr>
              <w:tabs>
                <w:tab w:val="left" w:pos="720"/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</w:p>
          <w:p w:rsidR="00212E6A" w:rsidRPr="00D96008" w:rsidRDefault="00212E6A" w:rsidP="007761AD">
            <w:pPr>
              <w:tabs>
                <w:tab w:val="left" w:pos="720"/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ปริมาณงานร้อยละ</w:t>
            </w:r>
          </w:p>
        </w:tc>
        <w:tc>
          <w:tcPr>
            <w:tcW w:w="2910" w:type="dxa"/>
          </w:tcPr>
          <w:p w:rsidR="00212E6A" w:rsidRPr="00D96008" w:rsidRDefault="00212E6A" w:rsidP="007761AD">
            <w:pPr>
              <w:tabs>
                <w:tab w:val="left" w:pos="720"/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</w:p>
          <w:p w:rsidR="00212E6A" w:rsidRPr="00D96008" w:rsidRDefault="00212E6A" w:rsidP="007761AD">
            <w:pPr>
              <w:tabs>
                <w:tab w:val="left" w:pos="720"/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รายละเอียดบทบาทและหน้าที่ความรับผิดชอบ</w:t>
            </w:r>
          </w:p>
        </w:tc>
      </w:tr>
      <w:tr w:rsidR="00212E6A" w:rsidRPr="00D96008" w:rsidTr="00F55606">
        <w:tc>
          <w:tcPr>
            <w:tcW w:w="2909" w:type="dxa"/>
          </w:tcPr>
          <w:p w:rsidR="00212E6A" w:rsidRPr="00D96008" w:rsidRDefault="00212E6A" w:rsidP="007761AD">
            <w:pPr>
              <w:tabs>
                <w:tab w:val="left" w:pos="720"/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2E6A" w:rsidRPr="00D96008" w:rsidRDefault="00212E6A" w:rsidP="007761AD">
            <w:pPr>
              <w:tabs>
                <w:tab w:val="left" w:pos="720"/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2E6A" w:rsidRPr="00D96008" w:rsidRDefault="00212E6A" w:rsidP="007761AD">
            <w:pPr>
              <w:tabs>
                <w:tab w:val="left" w:pos="720"/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2E6A" w:rsidRPr="00D96008" w:rsidRDefault="00212E6A" w:rsidP="007761AD">
            <w:pPr>
              <w:tabs>
                <w:tab w:val="left" w:pos="720"/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2E6A" w:rsidRPr="00D96008" w:rsidRDefault="00212E6A" w:rsidP="007761AD">
            <w:pPr>
              <w:tabs>
                <w:tab w:val="left" w:pos="720"/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2E6A" w:rsidRPr="00D96008" w:rsidRDefault="00212E6A" w:rsidP="007761AD">
            <w:pPr>
              <w:tabs>
                <w:tab w:val="left" w:pos="720"/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2E6A" w:rsidRPr="00D96008" w:rsidRDefault="00212E6A" w:rsidP="007761AD">
            <w:pPr>
              <w:tabs>
                <w:tab w:val="left" w:pos="720"/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2E6A" w:rsidRPr="00D96008" w:rsidRDefault="00212E6A" w:rsidP="007761AD">
            <w:pPr>
              <w:tabs>
                <w:tab w:val="left" w:pos="720"/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2E6A" w:rsidRPr="00D96008" w:rsidRDefault="00212E6A" w:rsidP="007761AD">
            <w:pPr>
              <w:tabs>
                <w:tab w:val="left" w:pos="720"/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2E6A" w:rsidRPr="00D96008" w:rsidRDefault="00212E6A" w:rsidP="007761AD">
            <w:pPr>
              <w:tabs>
                <w:tab w:val="left" w:pos="720"/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2E6A" w:rsidRPr="00D96008" w:rsidRDefault="00212E6A" w:rsidP="007761AD">
            <w:pPr>
              <w:tabs>
                <w:tab w:val="left" w:pos="720"/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9" w:type="dxa"/>
          </w:tcPr>
          <w:p w:rsidR="00212E6A" w:rsidRPr="00D96008" w:rsidRDefault="00212E6A" w:rsidP="007761AD">
            <w:pPr>
              <w:tabs>
                <w:tab w:val="left" w:pos="720"/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10" w:type="dxa"/>
          </w:tcPr>
          <w:p w:rsidR="00212E6A" w:rsidRPr="00D96008" w:rsidRDefault="00212E6A" w:rsidP="007761AD">
            <w:pPr>
              <w:tabs>
                <w:tab w:val="left" w:pos="720"/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12E6A" w:rsidRPr="00D96008" w:rsidRDefault="00212E6A" w:rsidP="007761AD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12E6A" w:rsidRPr="00D96008" w:rsidRDefault="00212E6A" w:rsidP="007761AD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</w:t>
      </w:r>
    </w:p>
    <w:p w:rsidR="00212E6A" w:rsidRPr="00D96008" w:rsidRDefault="00212E6A" w:rsidP="007761AD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(................................................)</w:t>
      </w:r>
    </w:p>
    <w:p w:rsidR="00212E6A" w:rsidRPr="00D96008" w:rsidRDefault="00212E6A" w:rsidP="007761AD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</w:t>
      </w:r>
    </w:p>
    <w:p w:rsidR="00212E6A" w:rsidRPr="00D96008" w:rsidRDefault="00212E6A" w:rsidP="007761AD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(................................................)</w:t>
      </w:r>
    </w:p>
    <w:p w:rsidR="00212E6A" w:rsidRPr="00D96008" w:rsidRDefault="00212E6A" w:rsidP="007761AD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</w:t>
      </w:r>
    </w:p>
    <w:p w:rsidR="00212E6A" w:rsidRPr="00D96008" w:rsidRDefault="00212E6A" w:rsidP="007761AD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(................................................)</w:t>
      </w:r>
    </w:p>
    <w:p w:rsidR="00212E6A" w:rsidRPr="00D96008" w:rsidRDefault="00212E6A" w:rsidP="007761AD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</w:t>
      </w:r>
    </w:p>
    <w:p w:rsidR="00212E6A" w:rsidRPr="00D96008" w:rsidRDefault="00212E6A" w:rsidP="007761AD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(................................................)</w:t>
      </w:r>
    </w:p>
    <w:p w:rsidR="00B17438" w:rsidRPr="00212E6A" w:rsidRDefault="00B17438" w:rsidP="007761AD">
      <w:pPr>
        <w:spacing w:after="0" w:line="240" w:lineRule="auto"/>
      </w:pPr>
    </w:p>
    <w:sectPr w:rsidR="00B17438" w:rsidRPr="00212E6A" w:rsidSect="002C3A86"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86"/>
    <w:rsid w:val="00020C14"/>
    <w:rsid w:val="00212E6A"/>
    <w:rsid w:val="002C3A86"/>
    <w:rsid w:val="0050437A"/>
    <w:rsid w:val="007373C7"/>
    <w:rsid w:val="007761AD"/>
    <w:rsid w:val="00B1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5ACE8"/>
  <w15:chartTrackingRefBased/>
  <w15:docId w15:val="{342D987A-E77F-495B-81E0-F8D6A4A1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</dc:creator>
  <cp:keywords/>
  <dc:description/>
  <cp:lastModifiedBy>KU</cp:lastModifiedBy>
  <cp:revision>4</cp:revision>
  <dcterms:created xsi:type="dcterms:W3CDTF">2022-09-11T13:04:00Z</dcterms:created>
  <dcterms:modified xsi:type="dcterms:W3CDTF">2022-09-19T03:45:00Z</dcterms:modified>
</cp:coreProperties>
</file>